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160" w:firstLine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DICHIARAZIONE DI RESPONSABILITA’</w:t>
      </w:r>
    </w:p>
    <w:p w:rsidR="00000000" w:rsidDel="00000000" w:rsidP="00000000" w:rsidRDefault="00000000" w:rsidRPr="00000000" w14:paraId="00000002">
      <w:pPr>
        <w:spacing w:line="240" w:lineRule="auto"/>
        <w:ind w:left="2124" w:firstLine="707.9999999999998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per l’applicazione dell’IVA ad aliquota ridotta.</w:t>
      </w:r>
    </w:p>
    <w:p w:rsidR="00000000" w:rsidDel="00000000" w:rsidP="00000000" w:rsidRDefault="00000000" w:rsidRPr="00000000" w14:paraId="00000003">
      <w:pPr>
        <w:spacing w:line="240" w:lineRule="auto"/>
        <w:ind w:left="2124" w:firstLine="707.9999999999998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Il/La sottoscritto/a……………………………………….…nato a……………………..……………………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 ……………, residente a ……………………………………………via/piazza…………………………………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C.F./P.IVA ………………………………………….; consapevole delle pene che la legge commina per le dichiarazioni false o reticenti previste dall’art. 26 Legge 15/68 e dall’art. 6 D.P.R. 403/98 nonché dall’art. 476 e seguenti del Codice Civile ed altresì consapevole che la non veritiera dichiarazione produce la decadenza dei benefici richiesti e conseguiti a norma dell’art. 11 D.P.R. 403/98; sotto la sua responsabilità</w:t>
      </w:r>
    </w:p>
    <w:p w:rsidR="00000000" w:rsidDel="00000000" w:rsidP="00000000" w:rsidRDefault="00000000" w:rsidRPr="00000000" w14:paraId="00000007">
      <w:pPr>
        <w:spacing w:line="240" w:lineRule="auto"/>
        <w:ind w:left="3540" w:firstLine="708.0000000000001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i beni e/o servizi forniti dalla Vostra azienda sono destinati nell’immobile sito in ……………………………………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via/piazza …………………………………….per la seguente tipologia di intervento: (barrare la casella d’interesse)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8"/>
        <w:rPr>
          <w:rFonts w:ascii="Times" w:cs="Times" w:eastAsia="Times" w:hAnsi="Time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Times" w:cs="Times" w:eastAsia="Times" w:hAnsi="Times"/>
          <w:b w:val="1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u w:val="single"/>
          <w:rtl w:val="0"/>
        </w:rPr>
        <w:t xml:space="preserve">TIPOLOGIA DI INTERVENTO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        </w:t>
        <w:tab/>
        <w:tab/>
        <w:tab/>
        <w:t xml:space="preserve">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u w:val="single"/>
          <w:rtl w:val="0"/>
        </w:rPr>
        <w:t xml:space="preserve">IVA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COSTRUZIONE/AMPLIAMENTO ABITAZIONE CIVILE NON DI LUSSO (prima casa)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8981" cy="23596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272" y="3666780"/>
                          <a:ext cx="219456" cy="226441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8981" cy="23596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81" cy="2359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In possesso della Concessione Edilizia Prot. N………………………. del ……………………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4%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(Art. 13 Legge 408/49 – Legge Tupini).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COSTRUZIONE/AMPLIAMENTO FABBRICATO RURALE AD USO ABITATIVO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8600" cy="2355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666970"/>
                          <a:ext cx="219075" cy="2260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8600" cy="2355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5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In possesso della Concessione Edilizia Prot. N………………………. del ………………………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(Art. n. 21 bis della Tabella A, parte II, allegata al DPR 633/72).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RISTRUTTURAZIONE EDILIZIA, RESTAURO E RISANAMENTO CONSERVATIVO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28600" cy="2355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66970"/>
                          <a:ext cx="219075" cy="2260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28600" cy="235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5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line="240" w:lineRule="auto"/>
        <w:ind w:firstLine="708"/>
        <w:rPr>
          <w:rFonts w:ascii="Times" w:cs="Times" w:eastAsia="Times" w:hAnsi="Times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In possesso di Autorizzazione Edilizia Prot. N.  ……………….… del ………..</w:t>
        <w:tab/>
        <w:t xml:space="preserve">                       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10%</w:t>
      </w:r>
    </w:p>
    <w:p w:rsidR="00000000" w:rsidDel="00000000" w:rsidP="00000000" w:rsidRDefault="00000000" w:rsidRPr="00000000" w14:paraId="00000018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(art. 31 Legge 457/78 lettere c, d; legge 457/78) (Art. n. 127 Terdecies, Tabella A, parte III allegata al DPR 633/72)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e, pertanto, chiede l’applicazione dell’IVA ad aliquota ridotta, allegando fotocopia della documentazione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idonea per l’ottenimento dell’agevolazione richiesta.</w:t>
      </w:r>
    </w:p>
    <w:p w:rsidR="00000000" w:rsidDel="00000000" w:rsidP="00000000" w:rsidRDefault="00000000" w:rsidRPr="00000000" w14:paraId="0000001D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 sottoscritto s’impegna ed obbliga a comunicare tempestivamente ogni eventuale fatto o circostanza che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faccia venire meno il diritto alla sopra citata agevolazione, al fine di consentirvi l’emissione della fattura integrativa per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la differenza di aliquota, secondo quanto previsto dall’articolo 26, 1° comma, D.P.R. 633/72 e successive modificazioni.</w:t>
      </w:r>
    </w:p>
    <w:p w:rsidR="00000000" w:rsidDel="00000000" w:rsidP="00000000" w:rsidRDefault="00000000" w:rsidRPr="00000000" w14:paraId="00000020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 sottoscritto, inoltre, si impegna ed obbliga a risarcirvi di qualunque onere che dovesse derivarvi a seguito di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verifica dell’Amministrazione Finanziaria che riscontrasse la insussistenza del diritto a godere del beneficio in parola,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sollevandovi nel contempo da qualsiasi responsabilità.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708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Luogo e data </w:t>
        <w:tab/>
        <w:tab/>
        <w:tab/>
        <w:tab/>
        <w:tab/>
        <w:tab/>
        <w:tab/>
        <w:tab/>
        <w:t xml:space="preserve">  Timbro e firma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rPr/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_________________________                                                                                         ___________________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